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E85D6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40A14D71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724CBC9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9AA886E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E40B676" w14:textId="04B58882" w:rsidR="00875C7F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Хари Потер ше находзи у лавиринту у хторим ше под час штвартей</w:t>
      </w:r>
      <w:r>
        <w:rPr>
          <w:rFonts w:ascii="Courier New" w:hAnsi="Courier New" w:cs="Courier New"/>
          <w:sz w:val="21"/>
          <w:szCs w:val="21"/>
          <w:lang w:val="en-US"/>
        </w:rPr>
        <w:t xml:space="preserve"> </w:t>
      </w:r>
      <w:r>
        <w:rPr>
          <w:rFonts w:ascii="Courier New" w:hAnsi="Courier New" w:cs="Courier New"/>
          <w:sz w:val="21"/>
          <w:szCs w:val="21"/>
        </w:rPr>
        <w:t xml:space="preserve">часци обеговал зоз другима </w:t>
      </w:r>
      <w:r>
        <w:rPr>
          <w:rFonts w:ascii="Courier New" w:hAnsi="Courier New" w:cs="Courier New"/>
          <w:sz w:val="21"/>
          <w:szCs w:val="21"/>
          <w:lang w:val="uk-UA"/>
        </w:rPr>
        <w:t>чаривнїками</w:t>
      </w:r>
      <w:r>
        <w:rPr>
          <w:rFonts w:ascii="Courier New" w:hAnsi="Courier New" w:cs="Courier New"/>
          <w:sz w:val="21"/>
          <w:szCs w:val="21"/>
        </w:rPr>
        <w:t xml:space="preserve">. У тей хвильки часц лавиринту у хторей ше находзи випатра як єден барз длугоки </w:t>
      </w:r>
      <w:bookmarkStart w:id="0" w:name="OLE_LINK1"/>
      <w:r w:rsidR="007F1615">
        <w:rPr>
          <w:rFonts w:ascii="Courier New" w:hAnsi="Courier New" w:cs="Courier New"/>
          <w:sz w:val="21"/>
          <w:szCs w:val="21"/>
        </w:rPr>
        <w:t>конк</w:t>
      </w:r>
      <w:r>
        <w:rPr>
          <w:rFonts w:ascii="Courier New" w:hAnsi="Courier New" w:cs="Courier New"/>
          <w:sz w:val="21"/>
          <w:szCs w:val="21"/>
        </w:rPr>
        <w:t xml:space="preserve"> </w:t>
      </w:r>
      <w:bookmarkEnd w:id="0"/>
      <w:r>
        <w:rPr>
          <w:rFonts w:ascii="Courier New" w:hAnsi="Courier New" w:cs="Courier New"/>
          <w:sz w:val="21"/>
          <w:szCs w:val="21"/>
        </w:rPr>
        <w:t xml:space="preserve">ориєнтовани од югу ґу сиверу. Хари  обрацени ґу сиверу. Формално, </w:t>
      </w:r>
      <w:r w:rsidR="007F1615">
        <w:rPr>
          <w:rFonts w:ascii="Courier New" w:hAnsi="Courier New" w:cs="Courier New"/>
          <w:sz w:val="21"/>
          <w:szCs w:val="21"/>
        </w:rPr>
        <w:t>конк</w:t>
      </w:r>
      <w:r>
        <w:rPr>
          <w:rFonts w:ascii="Courier New" w:hAnsi="Courier New" w:cs="Courier New"/>
          <w:sz w:val="21"/>
          <w:szCs w:val="21"/>
        </w:rPr>
        <w:t xml:space="preserve"> можеме задумац як числову просту, а Хари ше находзи на координати $0$ и обрацени є ґу позитивним числом. З обидвох бокох му приходза його архинєприятелє, дементоре. Каждей секунди Хари може направиц єден з </w:t>
      </w:r>
      <w:r>
        <w:rPr>
          <w:rFonts w:ascii="Courier New" w:hAnsi="Courier New" w:cs="Courier New"/>
          <w:sz w:val="21"/>
          <w:szCs w:val="21"/>
          <w:lang w:val="uk-UA"/>
        </w:rPr>
        <w:t>ш</w:t>
      </w:r>
      <w:r>
        <w:rPr>
          <w:rFonts w:ascii="Courier New" w:hAnsi="Courier New" w:cs="Courier New"/>
          <w:sz w:val="21"/>
          <w:szCs w:val="21"/>
        </w:rPr>
        <w:t>лїдуюцих трох рухох:</w:t>
      </w:r>
    </w:p>
    <w:p w14:paraId="63A47FD1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8C8628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A7964BB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1E1A4BE7" w14:textId="77777777" w:rsidR="00875C7F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1. Може руц</w:t>
      </w:r>
      <w:r>
        <w:rPr>
          <w:rFonts w:ascii="Courier New" w:hAnsi="Courier New" w:cs="Courier New"/>
          <w:sz w:val="21"/>
          <w:szCs w:val="21"/>
          <w:lang w:val="uk-UA"/>
        </w:rPr>
        <w:t>и</w:t>
      </w:r>
      <w:r>
        <w:rPr>
          <w:rFonts w:ascii="Courier New" w:hAnsi="Courier New" w:cs="Courier New"/>
          <w:sz w:val="21"/>
          <w:szCs w:val="21"/>
        </w:rPr>
        <w:t xml:space="preserve">ц </w:t>
      </w:r>
      <w:r>
        <w:rPr>
          <w:rFonts w:ascii="Courier New" w:hAnsi="Courier New" w:cs="Courier New"/>
          <w:sz w:val="21"/>
          <w:szCs w:val="21"/>
          <w:lang w:val="uk-UA"/>
        </w:rPr>
        <w:t>чародїйство</w:t>
      </w:r>
      <w:r>
        <w:rPr>
          <w:rFonts w:ascii="Courier New" w:hAnsi="Courier New" w:cs="Courier New"/>
          <w:sz w:val="21"/>
          <w:szCs w:val="21"/>
        </w:rPr>
        <w:t xml:space="preserve"> на сивер, з чим </w:t>
      </w:r>
      <w:r>
        <w:rPr>
          <w:rFonts w:ascii="Courier New" w:hAnsi="Courier New" w:cs="Courier New"/>
          <w:sz w:val="21"/>
          <w:szCs w:val="21"/>
          <w:lang w:val="uk-UA"/>
        </w:rPr>
        <w:t>знїщи</w:t>
      </w:r>
      <w:r>
        <w:rPr>
          <w:rFonts w:ascii="Courier New" w:hAnsi="Courier New" w:cs="Courier New"/>
          <w:sz w:val="21"/>
          <w:szCs w:val="21"/>
        </w:rPr>
        <w:t xml:space="preserve"> дементора хтори му найблїжей и </w:t>
      </w:r>
      <w:r>
        <w:rPr>
          <w:rFonts w:ascii="Courier New" w:hAnsi="Courier New" w:cs="Courier New"/>
          <w:sz w:val="21"/>
          <w:szCs w:val="21"/>
          <w:lang w:val="uk-UA"/>
        </w:rPr>
        <w:t xml:space="preserve">хтори ше </w:t>
      </w:r>
      <w:r>
        <w:rPr>
          <w:rFonts w:ascii="Courier New" w:hAnsi="Courier New" w:cs="Courier New"/>
          <w:sz w:val="21"/>
          <w:szCs w:val="21"/>
        </w:rPr>
        <w:t>находзи</w:t>
      </w:r>
      <w:r>
        <w:rPr>
          <w:rFonts w:ascii="Courier New" w:hAnsi="Courier New" w:cs="Courier New"/>
          <w:sz w:val="21"/>
          <w:szCs w:val="21"/>
          <w:lang w:val="uk-UA"/>
        </w:rPr>
        <w:t xml:space="preserve"> </w:t>
      </w:r>
      <w:r>
        <w:rPr>
          <w:rFonts w:ascii="Courier New" w:hAnsi="Courier New" w:cs="Courier New"/>
          <w:sz w:val="21"/>
          <w:szCs w:val="21"/>
        </w:rPr>
        <w:t>опрез нього.</w:t>
      </w:r>
    </w:p>
    <w:p w14:paraId="71DE9B08" w14:textId="77777777" w:rsidR="00875C7F" w:rsidRDefault="00000000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Може руцуц </w:t>
      </w:r>
      <w:r>
        <w:rPr>
          <w:rFonts w:ascii="Courier New" w:hAnsi="Courier New" w:cs="Courier New"/>
          <w:lang w:val="uk-UA"/>
        </w:rPr>
        <w:t xml:space="preserve">чародїйство </w:t>
      </w:r>
      <w:r>
        <w:rPr>
          <w:rFonts w:ascii="Courier New" w:hAnsi="Courier New" w:cs="Courier New"/>
        </w:rPr>
        <w:t xml:space="preserve">на юг, та </w:t>
      </w:r>
      <w:r>
        <w:rPr>
          <w:rFonts w:ascii="Courier New" w:hAnsi="Courier New" w:cs="Courier New"/>
          <w:lang w:val="uk-UA"/>
        </w:rPr>
        <w:t>знїщи</w:t>
      </w:r>
      <w:r>
        <w:rPr>
          <w:rFonts w:ascii="Courier New" w:hAnsi="Courier New" w:cs="Courier New"/>
        </w:rPr>
        <w:t xml:space="preserve"> дементора хтори ше находзи найблїжей за нїм</w:t>
      </w:r>
      <w:r>
        <w:rPr>
          <w:rFonts w:ascii="Courier New" w:hAnsi="Courier New" w:cs="Courier New"/>
          <w:lang w:val="uk-UA"/>
        </w:rPr>
        <w:t>.</w:t>
      </w:r>
    </w:p>
    <w:p w14:paraId="03EE7201" w14:textId="77777777" w:rsidR="00875C7F" w:rsidRDefault="00000000">
      <w:pPr>
        <w:pStyle w:val="PlainText"/>
        <w:ind w:left="12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 Може ше по</w:t>
      </w:r>
      <w:r>
        <w:rPr>
          <w:rFonts w:ascii="Courier New" w:hAnsi="Courier New" w:cs="Courier New"/>
          <w:lang w:val="uk-UA"/>
        </w:rPr>
        <w:t>мкнуц</w:t>
      </w:r>
      <w:r>
        <w:rPr>
          <w:rFonts w:ascii="Courier New" w:hAnsi="Courier New" w:cs="Courier New"/>
        </w:rPr>
        <w:t xml:space="preserve"> єдно польо </w:t>
      </w:r>
      <w:r>
        <w:rPr>
          <w:rFonts w:ascii="Courier New" w:hAnsi="Courier New" w:cs="Courier New"/>
          <w:lang w:val="uk-UA"/>
        </w:rPr>
        <w:t>ґу</w:t>
      </w:r>
      <w:r>
        <w:rPr>
          <w:rFonts w:ascii="Courier New" w:hAnsi="Courier New" w:cs="Courier New"/>
        </w:rPr>
        <w:t xml:space="preserve"> сивер</w:t>
      </w:r>
      <w:r>
        <w:rPr>
          <w:rFonts w:ascii="Courier New" w:hAnsi="Courier New" w:cs="Courier New"/>
          <w:lang w:val="uk-UA"/>
        </w:rPr>
        <w:t>у</w:t>
      </w:r>
      <w:r>
        <w:rPr>
          <w:rFonts w:ascii="Courier New" w:hAnsi="Courier New" w:cs="Courier New"/>
        </w:rPr>
        <w:t>.</w:t>
      </w:r>
    </w:p>
    <w:p w14:paraId="6D9839A5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3E8725F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7784AB5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CD6AAF7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42699BD3" w14:textId="43429654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lang w:val="uk-UA"/>
        </w:rPr>
        <w:t>Треба най знаце</w:t>
      </w:r>
      <w:r>
        <w:rPr>
          <w:rFonts w:ascii="Courier New" w:hAnsi="Courier New" w:cs="Courier New"/>
        </w:rPr>
        <w:t xml:space="preserve"> же Хари може руцац </w:t>
      </w:r>
      <w:r>
        <w:rPr>
          <w:rFonts w:ascii="Courier New" w:hAnsi="Courier New" w:cs="Courier New"/>
          <w:lang w:val="uk-UA"/>
        </w:rPr>
        <w:t xml:space="preserve">чародїйства </w:t>
      </w:r>
      <w:r>
        <w:rPr>
          <w:rFonts w:ascii="Courier New" w:hAnsi="Courier New" w:cs="Courier New"/>
        </w:rPr>
        <w:t xml:space="preserve">у даяким смислу </w:t>
      </w:r>
      <w:r>
        <w:rPr>
          <w:rFonts w:ascii="Courier New" w:hAnsi="Courier New" w:cs="Courier New"/>
          <w:lang w:val="uk-UA"/>
        </w:rPr>
        <w:t xml:space="preserve">аж </w:t>
      </w:r>
      <w:r>
        <w:rPr>
          <w:rFonts w:ascii="Courier New" w:hAnsi="Courier New" w:cs="Courier New"/>
        </w:rPr>
        <w:t xml:space="preserve">и кед там нєт анї єден дементор. Кед Хари </w:t>
      </w:r>
      <w:r>
        <w:rPr>
          <w:rFonts w:ascii="Courier New" w:hAnsi="Courier New" w:cs="Courier New"/>
          <w:lang w:val="uk-UA"/>
        </w:rPr>
        <w:t>окончи</w:t>
      </w:r>
      <w:r>
        <w:rPr>
          <w:rFonts w:ascii="Courier New" w:hAnsi="Courier New" w:cs="Courier New"/>
        </w:rPr>
        <w:t xml:space="preserve"> сво</w:t>
      </w:r>
      <w:r>
        <w:rPr>
          <w:rFonts w:ascii="Courier New" w:hAnsi="Courier New" w:cs="Courier New"/>
          <w:lang w:val="uk-UA"/>
        </w:rPr>
        <w:t>й рух</w:t>
      </w:r>
      <w:r>
        <w:rPr>
          <w:rFonts w:ascii="Courier New" w:hAnsi="Courier New" w:cs="Courier New"/>
        </w:rPr>
        <w:t xml:space="preserve">, шицки други дементори хтори остали приблїжа му ше за єдно польо. Кед дементори сцигню по Хария, вон ше вецей нє може рушац </w:t>
      </w:r>
      <w:r>
        <w:rPr>
          <w:rFonts w:ascii="Courier New" w:hAnsi="Courier New" w:cs="Courier New"/>
          <w:lang w:val="uk-UA"/>
        </w:rPr>
        <w:t>анї руцац чародїйства</w:t>
      </w:r>
      <w:r>
        <w:rPr>
          <w:rFonts w:ascii="Courier New" w:hAnsi="Courier New" w:cs="Courier New"/>
        </w:rPr>
        <w:t>. Хари нє шме направиц два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исти рухи за шором. Попри того,</w:t>
      </w:r>
      <w:r w:rsidR="007F1615"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Хари може направиц найвецей  $10^6$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>рухи скорей як пребарз вистанє.</w:t>
      </w:r>
    </w:p>
    <w:p w14:paraId="688BBC2D" w14:textId="77777777" w:rsidR="00875C7F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  </w:t>
      </w:r>
    </w:p>
    <w:p w14:paraId="53BEF1F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F55BF50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77994271" w14:textId="6C8DE9B5" w:rsidR="00875C7F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Випишце кельо найвецей дементорох Хари може елиминовац, скорей </w:t>
      </w:r>
      <w:r>
        <w:rPr>
          <w:rFonts w:ascii="Courier New" w:hAnsi="Courier New" w:cs="Courier New"/>
          <w:sz w:val="21"/>
          <w:szCs w:val="21"/>
          <w:lang w:val="uk-UA"/>
        </w:rPr>
        <w:t>я</w:t>
      </w:r>
      <w:r>
        <w:rPr>
          <w:rFonts w:ascii="Courier New" w:hAnsi="Courier New" w:cs="Courier New"/>
          <w:sz w:val="21"/>
          <w:szCs w:val="21"/>
        </w:rPr>
        <w:t>к цо го сцигню лєбо скорей як пребарз вистанє. Додатно, виписац и рядошлїд рухох хтори Хари треба</w:t>
      </w:r>
      <w:r>
        <w:rPr>
          <w:rFonts w:ascii="Courier New" w:hAnsi="Courier New" w:cs="Courier New"/>
          <w:sz w:val="21"/>
          <w:szCs w:val="21"/>
          <w:lang w:val="uk-UA"/>
        </w:rPr>
        <w:t xml:space="preserve"> най</w:t>
      </w:r>
      <w:r>
        <w:rPr>
          <w:rFonts w:ascii="Courier New" w:hAnsi="Courier New" w:cs="Courier New"/>
          <w:sz w:val="21"/>
          <w:szCs w:val="21"/>
        </w:rPr>
        <w:t xml:space="preserve"> пороб</w:t>
      </w:r>
      <w:r>
        <w:rPr>
          <w:rFonts w:ascii="Courier New" w:hAnsi="Courier New" w:cs="Courier New"/>
          <w:sz w:val="21"/>
          <w:szCs w:val="21"/>
          <w:lang w:val="uk-UA"/>
        </w:rPr>
        <w:t>и</w:t>
      </w:r>
      <w:r>
        <w:rPr>
          <w:rFonts w:ascii="Courier New" w:hAnsi="Courier New" w:cs="Courier New"/>
          <w:sz w:val="21"/>
          <w:szCs w:val="21"/>
        </w:rPr>
        <w:t xml:space="preserve"> же би тото посцигнул. Кед же єст вецей можлїви рядошлїди, виписац гоч хтори.</w:t>
      </w:r>
    </w:p>
    <w:p w14:paraId="4D96D5D9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E96B5C8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6C88C3A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6B86D5B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Опис у</w:t>
      </w:r>
      <w:r>
        <w:rPr>
          <w:rFonts w:ascii="Courier New" w:hAnsi="Courier New" w:cs="Courier New"/>
          <w:lang w:val="uk-UA"/>
        </w:rPr>
        <w:t>ходу</w:t>
      </w:r>
    </w:p>
    <w:p w14:paraId="5C47FF31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115F16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1DB379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1F06BA7" w14:textId="77777777" w:rsidR="00875C7F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У першей линиї стандардного уходу дате цале число $N$, число дементорох.</w:t>
      </w:r>
    </w:p>
    <w:p w14:paraId="5F5ED0AA" w14:textId="77777777" w:rsidR="00875C7F" w:rsidRDefault="00875C7F">
      <w:pPr>
        <w:rPr>
          <w:rFonts w:ascii="Courier New" w:hAnsi="Courier New" w:cs="Courier New"/>
        </w:rPr>
      </w:pPr>
    </w:p>
    <w:p w14:paraId="5377F248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B969CE8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1C0E4793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ADC9D54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C8C91EF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7C73F63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1D79055" w14:textId="77777777" w:rsidR="00875C7F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У другей линиї стандардного уходу, дати $N$ цали числа. $i$-ти од нїх то $x_i$ и представя позицию $i$-того дементора.</w:t>
      </w:r>
    </w:p>
    <w:p w14:paraId="65C8DEC6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617403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507B2EF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36847B4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Опис </w:t>
      </w:r>
      <w:r>
        <w:rPr>
          <w:rFonts w:ascii="Courier New" w:hAnsi="Courier New" w:cs="Courier New"/>
          <w:lang w:val="uk-UA"/>
        </w:rPr>
        <w:t>виходу</w:t>
      </w:r>
    </w:p>
    <w:p w14:paraId="429385CE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080F944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EE77FD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722048A6" w14:textId="77777777" w:rsidR="00875C7F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  <w:sz w:val="21"/>
          <w:szCs w:val="21"/>
        </w:rPr>
        <w:t xml:space="preserve">У першей линиї виписац максималне число дементорох $d$ хторих Хари може елиминовац. У другей линиї виписац </w:t>
      </w:r>
      <w:r>
        <w:rPr>
          <w:rFonts w:ascii="Courier New" w:hAnsi="Courier New" w:cs="Courier New"/>
          <w:sz w:val="21"/>
          <w:szCs w:val="21"/>
          <w:lang w:val="uk-UA"/>
        </w:rPr>
        <w:t>шорик у хторим буду</w:t>
      </w:r>
      <w:r>
        <w:rPr>
          <w:rFonts w:ascii="Courier New" w:hAnsi="Courier New" w:cs="Courier New"/>
          <w:sz w:val="21"/>
          <w:szCs w:val="21"/>
        </w:rPr>
        <w:t xml:space="preserve"> характер</w:t>
      </w:r>
      <w:r>
        <w:rPr>
          <w:rFonts w:ascii="Courier New" w:hAnsi="Courier New" w:cs="Courier New"/>
          <w:sz w:val="21"/>
          <w:szCs w:val="21"/>
          <w:lang w:val="uk-UA"/>
        </w:rPr>
        <w:t>и</w:t>
      </w:r>
      <w:r>
        <w:rPr>
          <w:rFonts w:ascii="Courier New" w:hAnsi="Courier New" w:cs="Courier New"/>
          <w:sz w:val="21"/>
          <w:szCs w:val="21"/>
        </w:rPr>
        <w:t xml:space="preserve"> $s$. Шицки характери т</w:t>
      </w:r>
      <w:r>
        <w:rPr>
          <w:rFonts w:ascii="Courier New" w:hAnsi="Courier New" w:cs="Courier New"/>
          <w:sz w:val="21"/>
          <w:szCs w:val="21"/>
          <w:lang w:val="uk-UA"/>
        </w:rPr>
        <w:t>ого шорика</w:t>
      </w:r>
      <w:r>
        <w:rPr>
          <w:rFonts w:ascii="Courier New" w:hAnsi="Courier New" w:cs="Courier New"/>
          <w:sz w:val="21"/>
          <w:szCs w:val="21"/>
        </w:rPr>
        <w:t xml:space="preserve"> муша буц $1$, $2$ лєбо $3$. $i$-ти характер, $s_i$, представя рух хтори Хари треба же би направел у $i$-тим крочаю.</w:t>
      </w:r>
    </w:p>
    <w:p w14:paraId="5B8FF792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D199234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90A998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46B09234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1</w:t>
      </w:r>
    </w:p>
    <w:p w14:paraId="7EE5BDA3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4EA913DE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76C1D04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19A1F57A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755306AF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D345EB7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D223EC4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15CEA618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33C6A5B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</w:p>
    <w:p w14:paraId="66D0EDEB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-5 5</w:t>
      </w:r>
    </w:p>
    <w:p w14:paraId="78443B4A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CA38DCD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983DE7E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2FB6CB4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72860290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1A1D51F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71DE29C0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2F48D5A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ADFB766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38B87B7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</w:p>
    <w:p w14:paraId="7AE25224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2321</w:t>
      </w:r>
    </w:p>
    <w:p w14:paraId="5776270A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AC47D20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F01344E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Толкованє приклада</w:t>
      </w:r>
      <w:r>
        <w:rPr>
          <w:rFonts w:ascii="Courier New" w:hAnsi="Courier New" w:cs="Courier New"/>
        </w:rPr>
        <w:t xml:space="preserve"> 1</w:t>
      </w:r>
    </w:p>
    <w:p w14:paraId="3C405B98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C06A61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61EB252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12ABD832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 першим прикладзе постоя дв</w:t>
      </w:r>
      <w:r>
        <w:rPr>
          <w:rFonts w:ascii="Courier New" w:hAnsi="Courier New" w:cs="Courier New"/>
          <w:lang w:val="uk-UA"/>
        </w:rPr>
        <w:t>оме</w:t>
      </w:r>
      <w:r>
        <w:rPr>
          <w:rFonts w:ascii="Courier New" w:hAnsi="Courier New" w:cs="Courier New"/>
        </w:rPr>
        <w:t xml:space="preserve"> дементор</w:t>
      </w:r>
      <w:r>
        <w:rPr>
          <w:rFonts w:ascii="Courier New" w:hAnsi="Courier New" w:cs="Courier New"/>
          <w:lang w:val="uk-UA"/>
        </w:rPr>
        <w:t>е</w:t>
      </w:r>
      <w:r>
        <w:rPr>
          <w:rFonts w:ascii="Courier New" w:hAnsi="Courier New" w:cs="Courier New"/>
        </w:rPr>
        <w:t xml:space="preserve">. Єден ше находзи на позициї $-5$, други ше находзи на позициї $5$. Хари у першим руху </w:t>
      </w:r>
      <w:r>
        <w:rPr>
          <w:rFonts w:ascii="Courier New" w:hAnsi="Courier New" w:cs="Courier New"/>
          <w:lang w:val="uk-UA"/>
        </w:rPr>
        <w:t>руца чародїйство</w:t>
      </w:r>
      <w:r>
        <w:rPr>
          <w:rFonts w:ascii="Courier New" w:hAnsi="Courier New" w:cs="Courier New"/>
        </w:rPr>
        <w:t xml:space="preserve"> на юг и з тим елиминує дементора на позициї $-5$.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Пос</w:t>
      </w:r>
      <w:r>
        <w:rPr>
          <w:rFonts w:ascii="Courier New" w:hAnsi="Courier New" w:cs="Courier New"/>
          <w:lang w:val="uk-UA"/>
        </w:rPr>
        <w:t>л</w:t>
      </w:r>
      <w:r>
        <w:rPr>
          <w:rFonts w:ascii="Courier New" w:hAnsi="Courier New" w:cs="Courier New"/>
        </w:rPr>
        <w:t xml:space="preserve">е того ше му дементор зоз позициї $5$ приблїжи за єдно польо и </w:t>
      </w:r>
      <w:r>
        <w:rPr>
          <w:rFonts w:ascii="Courier New" w:hAnsi="Courier New" w:cs="Courier New"/>
          <w:lang w:val="uk-UA"/>
        </w:rPr>
        <w:t xml:space="preserve">станє </w:t>
      </w:r>
      <w:r>
        <w:rPr>
          <w:rFonts w:ascii="Courier New" w:hAnsi="Courier New" w:cs="Courier New"/>
        </w:rPr>
        <w:t xml:space="preserve">на позицию $4$.У другим руху, Хари ше помкнє за єдно польо ґу сиверу и найдзе </w:t>
      </w:r>
      <w:r>
        <w:rPr>
          <w:rFonts w:ascii="Courier New" w:hAnsi="Courier New" w:cs="Courier New"/>
          <w:lang w:val="uk-UA"/>
        </w:rPr>
        <w:t>ш</w:t>
      </w:r>
      <w:r>
        <w:rPr>
          <w:rFonts w:ascii="Courier New" w:hAnsi="Courier New" w:cs="Courier New"/>
        </w:rPr>
        <w:t xml:space="preserve">е на позициї $1$. После Харийового </w:t>
      </w:r>
      <w:r>
        <w:rPr>
          <w:rFonts w:ascii="Courier New" w:hAnsi="Courier New" w:cs="Courier New"/>
          <w:lang w:val="uk-UA"/>
        </w:rPr>
        <w:t>поцагу</w:t>
      </w:r>
      <w:r>
        <w:rPr>
          <w:rFonts w:ascii="Courier New" w:hAnsi="Courier New" w:cs="Courier New"/>
        </w:rPr>
        <w:t xml:space="preserve">, дементор </w:t>
      </w:r>
      <w:r>
        <w:rPr>
          <w:rFonts w:ascii="Courier New" w:hAnsi="Courier New" w:cs="Courier New"/>
          <w:lang w:val="uk-UA"/>
        </w:rPr>
        <w:t xml:space="preserve">хтори </w:t>
      </w:r>
      <w:r>
        <w:rPr>
          <w:rFonts w:ascii="Courier New" w:hAnsi="Courier New" w:cs="Courier New"/>
        </w:rPr>
        <w:t>опрез нього</w:t>
      </w:r>
      <w:r>
        <w:rPr>
          <w:rFonts w:ascii="Courier New" w:hAnsi="Courier New" w:cs="Courier New"/>
          <w:lang w:val="uk-UA"/>
        </w:rPr>
        <w:t xml:space="preserve">, </w:t>
      </w:r>
      <w:r>
        <w:rPr>
          <w:rFonts w:ascii="Courier New" w:hAnsi="Courier New" w:cs="Courier New"/>
        </w:rPr>
        <w:t>приблїжи</w:t>
      </w:r>
      <w:r>
        <w:rPr>
          <w:rFonts w:ascii="Courier New" w:hAnsi="Courier New" w:cs="Courier New"/>
          <w:lang w:val="uk-UA"/>
        </w:rPr>
        <w:t xml:space="preserve"> ше</w:t>
      </w:r>
      <w:r>
        <w:rPr>
          <w:rFonts w:ascii="Courier New" w:hAnsi="Courier New" w:cs="Courier New"/>
        </w:rPr>
        <w:t xml:space="preserve"> и поруша ше зоз позициї $4$ на позицию $3$. У трецим </w:t>
      </w:r>
      <w:r>
        <w:rPr>
          <w:rFonts w:ascii="Courier New" w:hAnsi="Courier New" w:cs="Courier New"/>
          <w:lang w:val="uk-UA"/>
        </w:rPr>
        <w:t>поцагу</w:t>
      </w:r>
      <w:r>
        <w:rPr>
          <w:rFonts w:ascii="Courier New" w:hAnsi="Courier New" w:cs="Courier New"/>
        </w:rPr>
        <w:t xml:space="preserve">, Хари </w:t>
      </w:r>
      <w:r>
        <w:rPr>
          <w:rFonts w:ascii="Courier New" w:hAnsi="Courier New" w:cs="Courier New"/>
          <w:lang w:val="uk-UA"/>
        </w:rPr>
        <w:t>руци чародїйство</w:t>
      </w:r>
      <w:r>
        <w:rPr>
          <w:rFonts w:ascii="Courier New" w:hAnsi="Courier New" w:cs="Courier New"/>
        </w:rPr>
        <w:t xml:space="preserve"> на юг. Понеже ше за нїм нє находзи анї єден дементор, ч</w:t>
      </w:r>
      <w:r>
        <w:rPr>
          <w:rFonts w:ascii="Courier New" w:hAnsi="Courier New" w:cs="Courier New"/>
          <w:lang w:val="uk-UA"/>
        </w:rPr>
        <w:t>ародїйство</w:t>
      </w:r>
      <w:r>
        <w:rPr>
          <w:rFonts w:ascii="Courier New" w:hAnsi="Courier New" w:cs="Courier New"/>
        </w:rPr>
        <w:t xml:space="preserve"> нє елиминує нїкого. После </w:t>
      </w:r>
      <w:r>
        <w:rPr>
          <w:rFonts w:ascii="Courier New" w:hAnsi="Courier New" w:cs="Courier New"/>
          <w:lang w:val="uk-UA"/>
        </w:rPr>
        <w:t xml:space="preserve">такого </w:t>
      </w:r>
      <w:r>
        <w:rPr>
          <w:rFonts w:ascii="Courier New" w:hAnsi="Courier New" w:cs="Courier New"/>
        </w:rPr>
        <w:t xml:space="preserve">трецого </w:t>
      </w:r>
      <w:r>
        <w:rPr>
          <w:rFonts w:ascii="Courier New" w:hAnsi="Courier New" w:cs="Courier New"/>
          <w:lang w:val="uk-UA"/>
        </w:rPr>
        <w:t>поцагу</w:t>
      </w:r>
      <w:r>
        <w:rPr>
          <w:rFonts w:ascii="Courier New" w:hAnsi="Courier New" w:cs="Courier New"/>
        </w:rPr>
        <w:t xml:space="preserve"> , дементор ше зоз позициї $3$ помкнє на позицию $2$. У штвартим </w:t>
      </w:r>
      <w:r>
        <w:rPr>
          <w:rFonts w:ascii="Courier New" w:hAnsi="Courier New" w:cs="Courier New"/>
          <w:lang w:val="uk-UA"/>
        </w:rPr>
        <w:t>поцагу</w:t>
      </w:r>
      <w:r>
        <w:rPr>
          <w:rFonts w:ascii="Courier New" w:hAnsi="Courier New" w:cs="Courier New"/>
        </w:rPr>
        <w:t xml:space="preserve">, Хари </w:t>
      </w:r>
      <w:r>
        <w:rPr>
          <w:rFonts w:ascii="Courier New" w:hAnsi="Courier New" w:cs="Courier New"/>
          <w:lang w:val="uk-UA"/>
        </w:rPr>
        <w:t>руци чародїйсво</w:t>
      </w:r>
      <w:r>
        <w:rPr>
          <w:rFonts w:ascii="Courier New" w:hAnsi="Courier New" w:cs="Courier New"/>
        </w:rPr>
        <w:t xml:space="preserve"> на с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вер и елиминує и другого дементора. Спрам того, можлїве елимининовац обидвох дементорох.</w:t>
      </w:r>
      <w:r>
        <w:rPr>
          <w:rFonts w:ascii="Courier New" w:hAnsi="Courier New" w:cs="Courier New"/>
          <w:lang w:val="uk-UA"/>
        </w:rPr>
        <w:t xml:space="preserve"> Треба же бисце обачели же</w:t>
      </w:r>
      <w:r>
        <w:rPr>
          <w:rFonts w:ascii="Courier New" w:hAnsi="Courier New" w:cs="Courier New"/>
        </w:rPr>
        <w:t xml:space="preserve"> `12` тиж так будзе валидни рядошлїд операцийох,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з хторим ше елиминує обидвох дементорох.</w:t>
      </w:r>
    </w:p>
    <w:p w14:paraId="6591B8EC" w14:textId="77777777" w:rsidR="00875C7F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22702FDF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44E93456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189952B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62C68DD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2</w:t>
      </w:r>
    </w:p>
    <w:p w14:paraId="00BFC2C0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79EF8C5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8BA802D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75D3FEC8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60E246F3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3C8C1B3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7BBDFAC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D8095AF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78FB505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</w:p>
    <w:p w14:paraId="5C46C7F1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-1 1</w:t>
      </w:r>
    </w:p>
    <w:p w14:paraId="22713F65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6D99CD2C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4060F5C3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2C11F84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5E2F774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0F3BD138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4D60E0A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2E54E0E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1F0404F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08DFECA5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11863688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64E6C8E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04B673C1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683762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C5965A0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C9C9DB0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Толкованє прикладу</w:t>
      </w:r>
      <w:r>
        <w:rPr>
          <w:rFonts w:ascii="Courier New" w:hAnsi="Courier New" w:cs="Courier New"/>
        </w:rPr>
        <w:t xml:space="preserve"> 2</w:t>
      </w:r>
    </w:p>
    <w:p w14:paraId="4F5A5EB9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8F0CDBA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9112F57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1351DD1F" w14:textId="1B4BB2C0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У другим прикладзе </w:t>
      </w:r>
      <w:r>
        <w:rPr>
          <w:rFonts w:ascii="Courier New" w:hAnsi="Courier New" w:cs="Courier New"/>
          <w:lang w:val="uk-UA"/>
        </w:rPr>
        <w:t>ознова</w:t>
      </w:r>
      <w:r>
        <w:rPr>
          <w:rFonts w:ascii="Courier New" w:hAnsi="Courier New" w:cs="Courier New"/>
        </w:rPr>
        <w:t xml:space="preserve"> постоя двоме дементоре. Єден ше находзи на позициї $-1$, а други на позициї $1$. </w:t>
      </w:r>
      <w:r>
        <w:rPr>
          <w:rFonts w:ascii="Courier New" w:hAnsi="Courier New" w:cs="Courier New"/>
          <w:lang w:val="uk-UA"/>
        </w:rPr>
        <w:t>Можеме обачиц</w:t>
      </w:r>
      <w:r>
        <w:rPr>
          <w:rFonts w:ascii="Courier New" w:hAnsi="Courier New" w:cs="Courier New"/>
        </w:rPr>
        <w:t xml:space="preserve"> же Хари може елиминовац найвецей єдного дементора</w:t>
      </w:r>
      <w:r>
        <w:rPr>
          <w:rFonts w:ascii="Courier New" w:hAnsi="Courier New" w:cs="Courier New"/>
          <w:lang w:val="uk-UA"/>
        </w:rPr>
        <w:t xml:space="preserve"> по поцагу</w:t>
      </w:r>
      <w:r>
        <w:rPr>
          <w:rFonts w:ascii="Courier New" w:hAnsi="Courier New" w:cs="Courier New"/>
        </w:rPr>
        <w:t xml:space="preserve">. Понеже му обидвоме дементоре у сушедстве, после першого </w:t>
      </w:r>
      <w:r>
        <w:rPr>
          <w:rFonts w:ascii="Courier New" w:hAnsi="Courier New" w:cs="Courier New"/>
          <w:lang w:val="uk-UA"/>
        </w:rPr>
        <w:t>поцагу</w:t>
      </w:r>
      <w:r>
        <w:rPr>
          <w:rFonts w:ascii="Courier New" w:hAnsi="Courier New" w:cs="Courier New"/>
        </w:rPr>
        <w:t>, єден з тих двох дементор</w:t>
      </w:r>
      <w:r>
        <w:rPr>
          <w:rFonts w:ascii="Courier New" w:hAnsi="Courier New" w:cs="Courier New"/>
          <w:lang w:val="uk-UA"/>
        </w:rPr>
        <w:t>о</w:t>
      </w:r>
      <w:r>
        <w:rPr>
          <w:rFonts w:ascii="Courier New" w:hAnsi="Courier New" w:cs="Courier New"/>
        </w:rPr>
        <w:t xml:space="preserve">х го сцигнє. Хари у першим </w:t>
      </w:r>
      <w:r>
        <w:rPr>
          <w:rFonts w:ascii="Courier New" w:hAnsi="Courier New" w:cs="Courier New"/>
          <w:lang w:val="uk-UA"/>
        </w:rPr>
        <w:t>поцагу руци чародїйство</w:t>
      </w:r>
      <w:r>
        <w:rPr>
          <w:rFonts w:ascii="Courier New" w:hAnsi="Courier New" w:cs="Courier New"/>
        </w:rPr>
        <w:t xml:space="preserve"> на с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вер и з тим елиминує дементора на позициї $1$. После того ше му дементор зоз позициї $-1$ приблїжи за єдно польо и помкнє ше на позицию $0$.  У тей хвильки, дементори го сцигую и Хари вецей нє може</w:t>
      </w:r>
      <w:r>
        <w:rPr>
          <w:rFonts w:ascii="Courier New" w:hAnsi="Courier New" w:cs="Courier New"/>
          <w:lang w:val="uk-UA"/>
        </w:rPr>
        <w:t xml:space="preserve"> правиц поцаги</w:t>
      </w:r>
      <w:r>
        <w:rPr>
          <w:rFonts w:ascii="Courier New" w:hAnsi="Courier New" w:cs="Courier New"/>
        </w:rPr>
        <w:t>. Спрам  того, максималне число дементорох хторе мож елиминовац  $1$.</w:t>
      </w:r>
    </w:p>
    <w:p w14:paraId="469CB0CC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4376757" w14:textId="77777777" w:rsidR="00875C7F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14:paraId="5C84374A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74A050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4DB07E2B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6E5052D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</w:t>
      </w:r>
      <w:r>
        <w:rPr>
          <w:rFonts w:ascii="Courier New" w:hAnsi="Courier New" w:cs="Courier New"/>
          <w:lang w:val="uk-UA"/>
        </w:rPr>
        <w:t>Огранїченя и бодованє</w:t>
      </w:r>
    </w:p>
    <w:p w14:paraId="1B0442C0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0D818A75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DA961A7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6141185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AF0EA9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7648370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$1 \leq n \leq 200.000$.</w:t>
      </w:r>
    </w:p>
    <w:p w14:paraId="26133EC6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$|x_i| \leq 10^9$ и $x_i \neq 0$, за $1 \leq i \leq n$.</w:t>
      </w:r>
    </w:p>
    <w:p w14:paraId="4B5BF8A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$x_i \neq x_j$ за $i \neq j$.</w:t>
      </w:r>
    </w:p>
    <w:p w14:paraId="225F5738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 xml:space="preserve">Шор </w:t>
      </w:r>
      <w:r>
        <w:rPr>
          <w:rFonts w:ascii="Courier New" w:hAnsi="Courier New" w:cs="Courier New"/>
        </w:rPr>
        <w:t xml:space="preserve">$x$ </w:t>
      </w:r>
      <w:r>
        <w:rPr>
          <w:rFonts w:ascii="Courier New" w:hAnsi="Courier New" w:cs="Courier New"/>
          <w:lang w:val="uk-UA"/>
        </w:rPr>
        <w:t xml:space="preserve">нє муши буц </w:t>
      </w:r>
      <w:r>
        <w:rPr>
          <w:rFonts w:ascii="Courier New" w:hAnsi="Courier New" w:cs="Courier New"/>
        </w:rPr>
        <w:t>сортир</w:t>
      </w:r>
      <w:r>
        <w:rPr>
          <w:rFonts w:ascii="Courier New" w:hAnsi="Courier New" w:cs="Courier New"/>
          <w:lang w:val="uk-UA"/>
        </w:rPr>
        <w:t>овани</w:t>
      </w:r>
      <w:r>
        <w:rPr>
          <w:rFonts w:ascii="Courier New" w:hAnsi="Courier New" w:cs="Courier New"/>
        </w:rPr>
        <w:t>.</w:t>
      </w:r>
    </w:p>
    <w:p w14:paraId="3EA1C16E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Вкупне число виписаних рухох</w:t>
      </w:r>
      <w:r>
        <w:rPr>
          <w:rFonts w:ascii="Courier New" w:hAnsi="Courier New" w:cs="Courier New"/>
          <w:lang w:val="uk-UA"/>
        </w:rPr>
        <w:t>(поцагох)</w:t>
      </w:r>
      <w:r>
        <w:rPr>
          <w:rFonts w:ascii="Courier New" w:hAnsi="Courier New" w:cs="Courier New"/>
        </w:rPr>
        <w:t>найвецей може буц $10^6$.</w:t>
      </w:r>
    </w:p>
    <w:p w14:paraId="5E867ABE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681FA66F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140E13E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510DD719" w14:textId="77777777" w:rsidR="00875C7F" w:rsidRDefault="00875C7F"/>
    <w:p w14:paraId="1B01B02D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Тест приклади  подзелєни до $5$ дисюнктних ґрупох:</w:t>
      </w:r>
    </w:p>
    <w:p w14:paraId="2AD07CE0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1B535EA4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14:paraId="68627512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На тестох хтори вредза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$10$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$n \leq 10$</w:t>
      </w:r>
    </w:p>
    <w:p w14:paraId="243215E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На тестох хтори вредза $15$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$x_i &lt; 0$, за $1 \leq i \leq n$.</w:t>
      </w:r>
    </w:p>
    <w:p w14:paraId="307FC52B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На тестох хтори вредза $20$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важи $x_i &gt; 0$, за $1 \leq i \leq n$.</w:t>
      </w:r>
    </w:p>
    <w:p w14:paraId="30BBD292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На тестох хтори вредза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$15$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: важи $|x_i|$ </w:t>
      </w:r>
      <w:r>
        <w:rPr>
          <w:rFonts w:ascii="Courier New" w:hAnsi="Courier New" w:cs="Courier New"/>
          <w:lang w:val="uk-UA"/>
        </w:rPr>
        <w:t>парне</w:t>
      </w:r>
      <w:r>
        <w:rPr>
          <w:rFonts w:ascii="Courier New" w:hAnsi="Courier New" w:cs="Courier New"/>
        </w:rPr>
        <w:t>, $1 \leq i \leq n$.</w:t>
      </w:r>
    </w:p>
    <w:p w14:paraId="3089FD9C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- На тестох хтори вредза $40$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lang w:val="uk-UA"/>
        </w:rPr>
        <w:t>без додатних огранїченьох</w:t>
      </w:r>
      <w:r>
        <w:rPr>
          <w:rFonts w:ascii="Courier New" w:hAnsi="Courier New" w:cs="Courier New"/>
        </w:rPr>
        <w:t>.</w:t>
      </w:r>
    </w:p>
    <w:p w14:paraId="38D329F5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17FD5F24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E37B853" w14:textId="77777777" w:rsidR="00875C7F" w:rsidRDefault="00875C7F"/>
    <w:p w14:paraId="6AA73698" w14:textId="77777777" w:rsidR="00875C7F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Кед же у датим прикладзе точно випишеце максималане число дементорох $d$, алє нє и реконструкцию, доставаце $40%$ бодох за тот приклад.</w:t>
      </w:r>
    </w:p>
    <w:p w14:paraId="2BE65B88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F5242FA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1E0511A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25943BF2" w14:textId="77777777" w:rsidR="00875C7F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 На</w:t>
      </w:r>
      <w:r>
        <w:rPr>
          <w:rFonts w:ascii="Courier New" w:hAnsi="Courier New" w:cs="Courier New"/>
          <w:lang w:val="uk-UA"/>
        </w:rPr>
        <w:t>дпомнуце</w:t>
      </w:r>
    </w:p>
    <w:p w14:paraId="42CC832A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AD0AA5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72239B67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B0DA96A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36293009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lang w:val="uk-UA"/>
        </w:rPr>
        <w:t xml:space="preserve">Кед же випишеце вецей як </w:t>
      </w:r>
      <w:r>
        <w:rPr>
          <w:rFonts w:ascii="Courier New" w:hAnsi="Courier New" w:cs="Courier New"/>
        </w:rPr>
        <w:t>$10^6$ п</w:t>
      </w:r>
      <w:r>
        <w:rPr>
          <w:rFonts w:ascii="Courier New" w:hAnsi="Courier New" w:cs="Courier New"/>
          <w:lang w:val="uk-UA"/>
        </w:rPr>
        <w:t>оцаги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lang w:val="uk-UA"/>
        </w:rPr>
        <w:t>доставаце найвецей</w:t>
      </w:r>
      <w:r>
        <w:rPr>
          <w:rFonts w:ascii="Courier New" w:hAnsi="Courier New" w:cs="Courier New"/>
        </w:rPr>
        <w:t xml:space="preserve"> $40\%$ бод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 за </w:t>
      </w:r>
      <w:r>
        <w:rPr>
          <w:rFonts w:ascii="Courier New" w:hAnsi="Courier New" w:cs="Courier New"/>
          <w:lang w:val="uk-UA"/>
        </w:rPr>
        <w:t>тот</w:t>
      </w:r>
      <w:r>
        <w:rPr>
          <w:rFonts w:ascii="Courier New" w:hAnsi="Courier New" w:cs="Courier New"/>
        </w:rPr>
        <w:t xml:space="preserve">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  <w:lang w:val="uk-UA"/>
        </w:rPr>
        <w:t>кед же число дементорох точне</w:t>
      </w:r>
      <w:r>
        <w:rPr>
          <w:rFonts w:ascii="Courier New" w:hAnsi="Courier New" w:cs="Courier New"/>
        </w:rPr>
        <w:t xml:space="preserve">). </w:t>
      </w:r>
      <w:r>
        <w:rPr>
          <w:rFonts w:ascii="Courier New" w:hAnsi="Courier New" w:cs="Courier New"/>
          <w:lang w:val="uk-UA"/>
        </w:rPr>
        <w:t>Подобнє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lang w:val="uk-UA"/>
        </w:rPr>
        <w:t>кед же наставице виписовац поцаги и после того як дементори сцигню Хария, доставаце найвецей</w:t>
      </w:r>
      <w:r>
        <w:rPr>
          <w:rFonts w:ascii="Courier New" w:hAnsi="Courier New" w:cs="Courier New"/>
        </w:rPr>
        <w:t xml:space="preserve"> $40\%$ бод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 за т</w:t>
      </w:r>
      <w:r>
        <w:rPr>
          <w:rFonts w:ascii="Courier New" w:hAnsi="Courier New" w:cs="Courier New"/>
          <w:lang w:val="uk-UA"/>
        </w:rPr>
        <w:t>от</w:t>
      </w:r>
      <w:r>
        <w:rPr>
          <w:rFonts w:ascii="Courier New" w:hAnsi="Courier New" w:cs="Courier New"/>
        </w:rPr>
        <w:t xml:space="preserve">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>.</w:t>
      </w:r>
    </w:p>
    <w:p w14:paraId="65248BA7" w14:textId="77777777" w:rsidR="00875C7F" w:rsidRDefault="00875C7F">
      <w:pPr>
        <w:pStyle w:val="PlainText"/>
        <w:rPr>
          <w:rFonts w:ascii="Courier New" w:hAnsi="Courier New" w:cs="Courier New"/>
        </w:rPr>
      </w:pPr>
    </w:p>
    <w:p w14:paraId="460E8353" w14:textId="77777777" w:rsidR="00875C7F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sectPr w:rsidR="00875C7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DCD63" w14:textId="77777777" w:rsidR="00B25965" w:rsidRDefault="00B25965">
      <w:pPr>
        <w:spacing w:line="240" w:lineRule="auto"/>
      </w:pPr>
      <w:r>
        <w:separator/>
      </w:r>
    </w:p>
  </w:endnote>
  <w:endnote w:type="continuationSeparator" w:id="0">
    <w:p w14:paraId="420E5AD2" w14:textId="77777777" w:rsidR="00B25965" w:rsidRDefault="00B25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default"/>
    <w:sig w:usb0="E00006FF" w:usb1="0000FCFF" w:usb2="00000001" w:usb3="00000000" w:csb0="6000019F" w:csb1="DFD7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639AA" w14:textId="77777777" w:rsidR="00B25965" w:rsidRDefault="00B25965">
      <w:pPr>
        <w:spacing w:after="0"/>
      </w:pPr>
      <w:r>
        <w:separator/>
      </w:r>
    </w:p>
  </w:footnote>
  <w:footnote w:type="continuationSeparator" w:id="0">
    <w:p w14:paraId="51EB7DD0" w14:textId="77777777" w:rsidR="00B25965" w:rsidRDefault="00B259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273C836"/>
    <w:multiLevelType w:val="singleLevel"/>
    <w:tmpl w:val="F273C836"/>
    <w:lvl w:ilvl="0">
      <w:start w:val="2"/>
      <w:numFmt w:val="decimal"/>
      <w:suff w:val="space"/>
      <w:lvlText w:val="%1."/>
      <w:lvlJc w:val="left"/>
      <w:pPr>
        <w:ind w:left="126" w:firstLine="0"/>
      </w:pPr>
    </w:lvl>
  </w:abstractNum>
  <w:num w:numId="1" w16cid:durableId="194951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AF"/>
    <w:rsid w:val="004B7399"/>
    <w:rsid w:val="006440AF"/>
    <w:rsid w:val="006D26ED"/>
    <w:rsid w:val="007F1615"/>
    <w:rsid w:val="00875C7F"/>
    <w:rsid w:val="00B25965"/>
    <w:rsid w:val="00F6757D"/>
    <w:rsid w:val="0C654934"/>
    <w:rsid w:val="5CB70598"/>
    <w:rsid w:val="7DD9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5BED"/>
  <w15:docId w15:val="{C5471B38-3199-489E-91FB-BE5A4EE0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3098</Words>
  <Characters>1767</Characters>
  <Application>Microsoft Office Word</Application>
  <DocSecurity>0</DocSecurity>
  <Lines>14</Lines>
  <Paragraphs>9</Paragraphs>
  <ScaleCrop>false</ScaleCrop>
  <Company>Dunav Osiguranje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 Sekulović</dc:creator>
  <cp:lastModifiedBy>Slavko Sabo</cp:lastModifiedBy>
  <cp:revision>3</cp:revision>
  <dcterms:created xsi:type="dcterms:W3CDTF">2026-02-04T13:08:00Z</dcterms:created>
  <dcterms:modified xsi:type="dcterms:W3CDTF">2026-02-06T12:54:00Z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2026-02-04T13:08:11Z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52a5f3a8-9d32-4261-a170-d1403ec94605</vt:lpwstr>
  </property>
  <property fmtid="{D5CDD505-2E9C-101B-9397-08002B2CF9AE}" pid="8" name="MSIP_Label_512323d3-ecdb-4453-a891-cda8887ae10a_ContentBits">
    <vt:lpwstr>1</vt:lpwstr>
  </property>
  <property fmtid="{D5CDD505-2E9C-101B-9397-08002B2CF9AE}" pid="9" name="KSOProductBuildVer">
    <vt:lpwstr>1033-12.2.0.23196</vt:lpwstr>
  </property>
  <property fmtid="{D5CDD505-2E9C-101B-9397-08002B2CF9AE}" pid="10" name="ICV">
    <vt:lpwstr>97C0E1FB45654626A19F05358560F5DE_13</vt:lpwstr>
  </property>
</Properties>
</file>